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2017年度述职述廉报告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王捧军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2017年即将过去，在校党委的正确领导下，在老师们的大力支持下，我找准定位，务求实效，较好地完成了工作任务，现就2017年的工作总结如下：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</w:rPr>
        <w:t>德</w:t>
      </w: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高尚的道德情操是个人修身和成就事业的重要基础，作为一名党员干部，更应该不断加强道德修养的锻炼。一年来，遵循“认真学习，不断进步，完善自己，踏实做事”的原则，不断激发自己的政治责任感和奋发进取精神，认真学习领会党的十九大报告、新党章及习近平总书记系列治国理政新思想，并能做到宣传、贯彻、执行党的十九大精神；通过到延安革命老区学习参观，更加提高了党性修养、宗旨意识，坚定了共产主义理想信念，坚定了不忘初心，牢记使命的共产党人的精神追求；能够较好执行党的基本路线和各项方针、政策，积极参加政治理论学习和中层干部会，与家庭经济困难学生结对子，落实学院红色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1+1活动，对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家庭经济困难学生进行力所能及的帮助；遵守党和国家的法律、法规及学校各项规章制度，积极参加学校及本单位组织的各项活动。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</w:rPr>
        <w:t>能</w:t>
      </w: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良好的服务意识，强烈的事业心和责任感是能力提升和做好本职工作的重要条件。一年来，我主要从两个方面提高自己的综合能力。一是理论联系实际，提高管理能力。参加了河北省红十字会组织的急救知识师资培训，中国高等教育研究会组织的辅导员职业能力提升研修班，与众多同行进行了沟通交流，学习了《生涯发展理论》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,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《职业规划攻略》等书目，并把自己所学到的知识运用到指导实际工作中去。二是不断总结经验，提高创新能力。根据学生管理、校园安全稳定等方面积累的经验，我组织了考研经验交流，考公务员、银行经验交流会；联系市工商局、市公安局、打传办等部门，进行了“谨慎求职招聘，校园拒绝传销”大型宣传活动；引导困难新生走入学绿色通道；积极联系用人单位，举办毕业生专场招聘会；大学生参军入伍宣传等活动，取得了良好效果，营造了和谐的校园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</w:rPr>
        <w:t>勤</w:t>
      </w: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 xml:space="preserve"> 勤勉敬业是对一名党员干部的起码要求。一年来，我始终保持良好的工作状态，满腔热情地投入到繁忙的工作之中。利用谈心、指导项目等机会，与所有学生谈心，了解他们的思想、学习、家庭、人际关系、学校生活等情况教会他们学会求知，学会感恩，学会相处；在新生军训期间，我多次与学生在一起，及时发现和解决军训期间的问题；参加河北省红十字会的师资急救培训，并利用晚上时间培训学生；利用暑假休息时间，指导、督促学生的就业，辅导学生的职业生涯规划设计大赛作品；辅导了多项科研立项和结项，最终，有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3个学生团队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科研结项，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3个学生团队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科研立项，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1个学生团队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助困科研立项；指导了几十篇中华魂、家风、反邪教等征文。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</w:rPr>
        <w:t>绩</w:t>
      </w: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成绩的取得，是和学校、学院党委的正确领导和老师的支持、全体同学的的共同努力密不可分的。由于工作能力有限，我个人没有取得什么工作成绩，做为辅导员，以学生为本，一切为了学生，服务学生是我工作的出发点和落脚点，为此，本人凝心聚力，多方面指导学生参加学校及省级各项比赛，并取得了多项荣誉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2016年12月“中华魂”（践行核心价值观 凝聚中华正能量）主题教育活动两名学生（14级12班李红黎、15级10班李梦雅）获校级、省级一等奖，本人获指导教师奖（河北经贸大学  河北省关工委  河北省教育厅关工委）；2017年5月指导的作品（15级10班李梦雅团队）《商会对精准扶贫作用的调查--以河北省江西商会为例》获校2017年“挑战杯”大学生课外学术科技作品竞赛二等奖 （校团委  学生处 教务处  科研处 研究生学院）；16级1班微电影《迷途与真情》获得校级一等奖；2017年9月，获河北经贸大学第八届大学生职业生涯规划大赛优秀指导教师（指导的16级8班孟聪作品）；所带班级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2016级工商管理类1班在2016-2017学年度被评为校级先进班集体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15级10班李梦雅同学获得国家奖学金，周阿华等六名同学获得国家励志奖学金；2017年11 月 在河北经贸大学第六届“理性平和.阳光心态”校园心理剧大赛中（16级1班心理剧-迷途与真情）获优秀指导教师奖；2017年11月指导的第三届河北省“互联网+”大学生创新创业大赛两个项目 “青芒—校园技能共享培养平台“ 、“河北省驴客说有限责任公司”获省赛铜奖，本人获优秀指导教师奖，14级12班王锐、任海静两名同学获研究生推免资格并已被中国矿业大学、长安大学录取，赵慧琪等五名同学获得荣誉学士学位。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</w:rPr>
        <w:t>廉</w:t>
      </w: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年来，本人自觉遵守党纪国法，对照《中国共产党廉洁自律准则》和《中国共产党纪律处分条例》开展工作，严格要求自己，始终保持清政廉洁的作风，像习主席要求的那样，纠正“四风”不止步，作风建设永远在路上；没有假公济私，化公为私的行为，没有讲排场，公款吃喝，铺张浪费的行为，没有贪污，索贿，受贿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以上是我的总结，对照学校的要求并认真反思，个人还存在一些不足：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1、注重事务性工作，不注重科学研究和系统的理论学习；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2、在实际工作中，面对学生的新情况、新问题，缺乏超前意识和创新意识。今后应该制定较详细的学习计划并加以落实，研究00后的新特点，新情况，增强工作的主动性。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1" w:leftChars="0" w:right="0" w:rightChars="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1" w:leftChars="0" w:right="0" w:rightChars="0"/>
        <w:textAlignment w:val="auto"/>
        <w:outlineLvl w:val="9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2017年12月18日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63422"/>
    <w:rsid w:val="06F12AFE"/>
    <w:rsid w:val="071E597B"/>
    <w:rsid w:val="0A6E653E"/>
    <w:rsid w:val="0AA91D60"/>
    <w:rsid w:val="0D3132A0"/>
    <w:rsid w:val="0E4C60B0"/>
    <w:rsid w:val="0F9B3319"/>
    <w:rsid w:val="199278AC"/>
    <w:rsid w:val="1BA718B4"/>
    <w:rsid w:val="1C603968"/>
    <w:rsid w:val="1FD5253A"/>
    <w:rsid w:val="203E39F4"/>
    <w:rsid w:val="20D12CA5"/>
    <w:rsid w:val="216A3C49"/>
    <w:rsid w:val="274668C1"/>
    <w:rsid w:val="27763425"/>
    <w:rsid w:val="28F77FE8"/>
    <w:rsid w:val="298138CE"/>
    <w:rsid w:val="2A9A1D35"/>
    <w:rsid w:val="31B77C5D"/>
    <w:rsid w:val="32A7723C"/>
    <w:rsid w:val="3438660A"/>
    <w:rsid w:val="35D1039F"/>
    <w:rsid w:val="368B0BDF"/>
    <w:rsid w:val="36F70F4B"/>
    <w:rsid w:val="3823573C"/>
    <w:rsid w:val="3A357D23"/>
    <w:rsid w:val="3AB04A31"/>
    <w:rsid w:val="3ADD1903"/>
    <w:rsid w:val="40535039"/>
    <w:rsid w:val="40DF7F4C"/>
    <w:rsid w:val="42087D0C"/>
    <w:rsid w:val="46033B19"/>
    <w:rsid w:val="48726E57"/>
    <w:rsid w:val="4A615E8F"/>
    <w:rsid w:val="4E5F14E1"/>
    <w:rsid w:val="4F955B50"/>
    <w:rsid w:val="4FB722DE"/>
    <w:rsid w:val="50025E03"/>
    <w:rsid w:val="51452C44"/>
    <w:rsid w:val="51E35ED3"/>
    <w:rsid w:val="563C06AA"/>
    <w:rsid w:val="5E761F84"/>
    <w:rsid w:val="611E70BA"/>
    <w:rsid w:val="61852071"/>
    <w:rsid w:val="624F27F9"/>
    <w:rsid w:val="63F23D25"/>
    <w:rsid w:val="659034C4"/>
    <w:rsid w:val="697E0942"/>
    <w:rsid w:val="6A995858"/>
    <w:rsid w:val="6BCD7DD4"/>
    <w:rsid w:val="6DD46719"/>
    <w:rsid w:val="6F4656E3"/>
    <w:rsid w:val="706978AB"/>
    <w:rsid w:val="70700102"/>
    <w:rsid w:val="709B36C6"/>
    <w:rsid w:val="73F46C73"/>
    <w:rsid w:val="74331C0B"/>
    <w:rsid w:val="7AF06E40"/>
    <w:rsid w:val="7B256B26"/>
    <w:rsid w:val="7CF371E6"/>
    <w:rsid w:val="7E39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zisiblack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cp:lastPrinted>2017-12-18T05:35:00Z</cp:lastPrinted>
  <dcterms:modified xsi:type="dcterms:W3CDTF">2017-12-21T01:06:49Z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